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678A2" w14:textId="35B1BCB5" w:rsidR="00CC5894" w:rsidRDefault="00AD31D1" w:rsidP="00CC5894">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4D1FED">
        <w:rPr>
          <w:rFonts w:asciiTheme="minorHAnsi" w:hAnsiTheme="minorHAnsi" w:cstheme="minorHAnsi"/>
          <w:sz w:val="32"/>
          <w:szCs w:val="32"/>
        </w:rPr>
        <w:t>May the words of my mouth and the meditation of my heart be pleasing to you, O LORD, my rock and my redeemer. Amen.</w:t>
      </w:r>
    </w:p>
    <w:p w14:paraId="7EA1448A" w14:textId="77777777" w:rsidR="004D1FED" w:rsidRPr="00EF715C" w:rsidRDefault="004D1FED" w:rsidP="00CC5894">
      <w:pPr>
        <w:pStyle w:val="NormalWeb"/>
        <w:shd w:val="clear" w:color="auto" w:fill="FFFFFF"/>
        <w:spacing w:before="0" w:beforeAutospacing="0" w:after="0" w:afterAutospacing="0"/>
        <w:textAlignment w:val="baseline"/>
        <w:rPr>
          <w:rFonts w:asciiTheme="minorHAnsi" w:hAnsiTheme="minorHAnsi" w:cstheme="minorHAnsi"/>
        </w:rPr>
      </w:pPr>
    </w:p>
    <w:p w14:paraId="14943DAA" w14:textId="720BC907" w:rsidR="004D1FED" w:rsidRDefault="004D1FED" w:rsidP="00CC5894">
      <w:pPr>
        <w:pStyle w:val="NormalWeb"/>
        <w:shd w:val="clear" w:color="auto" w:fill="FFFFFF"/>
        <w:spacing w:before="0" w:beforeAutospacing="0" w:after="0" w:afterAutospacing="0"/>
        <w:textAlignment w:val="baseline"/>
        <w:rPr>
          <w:rFonts w:asciiTheme="minorHAnsi" w:hAnsiTheme="minorHAnsi" w:cs="Arial"/>
          <w:color w:val="222222"/>
          <w:sz w:val="32"/>
          <w:szCs w:val="32"/>
        </w:rPr>
      </w:pPr>
      <w:r w:rsidRPr="004D1FED">
        <w:rPr>
          <w:rFonts w:asciiTheme="minorHAnsi" w:hAnsiTheme="minorHAnsi" w:cs="Arial"/>
          <w:color w:val="222222"/>
          <w:sz w:val="32"/>
          <w:szCs w:val="32"/>
        </w:rPr>
        <w:t xml:space="preserve">There are times </w:t>
      </w:r>
      <w:r>
        <w:rPr>
          <w:rFonts w:asciiTheme="minorHAnsi" w:hAnsiTheme="minorHAnsi" w:cs="Arial"/>
          <w:color w:val="222222"/>
          <w:sz w:val="32"/>
          <w:szCs w:val="32"/>
        </w:rPr>
        <w:t>when w</w:t>
      </w:r>
      <w:r w:rsidRPr="004D1FED">
        <w:rPr>
          <w:rFonts w:asciiTheme="minorHAnsi" w:hAnsiTheme="minorHAnsi" w:cs="Arial"/>
          <w:color w:val="222222"/>
          <w:sz w:val="32"/>
          <w:szCs w:val="32"/>
        </w:rPr>
        <w:t>e look at our life, our circumstances, and we want more</w:t>
      </w:r>
      <w:r w:rsidR="005179E4">
        <w:rPr>
          <w:rFonts w:asciiTheme="minorHAnsi" w:hAnsiTheme="minorHAnsi" w:cs="Arial"/>
          <w:color w:val="222222"/>
          <w:sz w:val="32"/>
          <w:szCs w:val="32"/>
        </w:rPr>
        <w:t xml:space="preserve">, so we ask question, like “Is this all, there is”? </w:t>
      </w:r>
      <w:r w:rsidRPr="004D1FED">
        <w:rPr>
          <w:rFonts w:asciiTheme="minorHAnsi" w:hAnsiTheme="minorHAnsi" w:cs="Arial"/>
          <w:color w:val="222222"/>
          <w:sz w:val="32"/>
          <w:szCs w:val="32"/>
        </w:rPr>
        <w:t xml:space="preserve">We look at </w:t>
      </w:r>
      <w:proofErr w:type="gramStart"/>
      <w:r w:rsidRPr="004D1FED">
        <w:rPr>
          <w:rFonts w:asciiTheme="minorHAnsi" w:hAnsiTheme="minorHAnsi" w:cs="Arial"/>
          <w:color w:val="222222"/>
          <w:sz w:val="32"/>
          <w:szCs w:val="32"/>
        </w:rPr>
        <w:t>the our</w:t>
      </w:r>
      <w:proofErr w:type="gramEnd"/>
      <w:r w:rsidRPr="004D1FED">
        <w:rPr>
          <w:rFonts w:asciiTheme="minorHAnsi" w:hAnsiTheme="minorHAnsi" w:cs="Arial"/>
          <w:color w:val="222222"/>
          <w:sz w:val="32"/>
          <w:szCs w:val="32"/>
        </w:rPr>
        <w:t xml:space="preserve"> circumstances as a picture. If it is pretty, pleasing, and shows us what we want to see</w:t>
      </w:r>
      <w:r w:rsidR="006871E5">
        <w:rPr>
          <w:rFonts w:asciiTheme="minorHAnsi" w:hAnsiTheme="minorHAnsi" w:cs="Arial"/>
          <w:color w:val="222222"/>
          <w:sz w:val="32"/>
          <w:szCs w:val="32"/>
        </w:rPr>
        <w:t>,</w:t>
      </w:r>
      <w:r w:rsidRPr="004D1FED">
        <w:rPr>
          <w:rFonts w:asciiTheme="minorHAnsi" w:hAnsiTheme="minorHAnsi" w:cs="Arial"/>
          <w:color w:val="222222"/>
          <w:sz w:val="32"/>
          <w:szCs w:val="32"/>
        </w:rPr>
        <w:t xml:space="preserve"> then God is good and life is as it should be. When we don’t see what we want</w:t>
      </w:r>
      <w:r w:rsidR="006871E5">
        <w:rPr>
          <w:rFonts w:asciiTheme="minorHAnsi" w:hAnsiTheme="minorHAnsi" w:cs="Arial"/>
          <w:color w:val="222222"/>
          <w:sz w:val="32"/>
          <w:szCs w:val="32"/>
        </w:rPr>
        <w:t>,</w:t>
      </w:r>
      <w:r w:rsidRPr="004D1FED">
        <w:rPr>
          <w:rFonts w:asciiTheme="minorHAnsi" w:hAnsiTheme="minorHAnsi" w:cs="Arial"/>
          <w:color w:val="222222"/>
          <w:sz w:val="32"/>
          <w:szCs w:val="32"/>
        </w:rPr>
        <w:t xml:space="preserve"> then we often look for a new picture. </w:t>
      </w:r>
    </w:p>
    <w:p w14:paraId="4E66D39B" w14:textId="59D0CD21" w:rsidR="004D1FED" w:rsidRPr="00EF715C" w:rsidRDefault="004D1FED" w:rsidP="00CC5894">
      <w:pPr>
        <w:pStyle w:val="NormalWeb"/>
        <w:shd w:val="clear" w:color="auto" w:fill="FFFFFF"/>
        <w:spacing w:before="0" w:beforeAutospacing="0" w:after="0" w:afterAutospacing="0"/>
        <w:textAlignment w:val="baseline"/>
        <w:rPr>
          <w:rFonts w:asciiTheme="minorHAnsi" w:hAnsiTheme="minorHAnsi" w:cs="Arial"/>
          <w:color w:val="222222"/>
        </w:rPr>
      </w:pPr>
    </w:p>
    <w:p w14:paraId="42173342" w14:textId="335BED5B" w:rsidR="004D1FED" w:rsidRDefault="004D1FED" w:rsidP="00CC5894">
      <w:pPr>
        <w:pStyle w:val="NormalWeb"/>
        <w:shd w:val="clear" w:color="auto" w:fill="FFFFFF"/>
        <w:spacing w:before="0" w:beforeAutospacing="0" w:after="0" w:afterAutospacing="0"/>
        <w:textAlignment w:val="baseline"/>
        <w:rPr>
          <w:rFonts w:asciiTheme="minorHAnsi" w:hAnsiTheme="minorHAnsi" w:cs="Arial"/>
          <w:color w:val="222222"/>
          <w:sz w:val="32"/>
          <w:szCs w:val="32"/>
        </w:rPr>
      </w:pPr>
      <w:r w:rsidRPr="004D1FED">
        <w:rPr>
          <w:rFonts w:asciiTheme="minorHAnsi" w:hAnsiTheme="minorHAnsi" w:cs="Arial"/>
          <w:color w:val="222222"/>
          <w:sz w:val="32"/>
          <w:szCs w:val="32"/>
        </w:rPr>
        <w:t>Most of us, I think, seek God in the circumstances of life. We want God to show up, be present, and do something. This is the God who does. This is the God described in Mark’s gospel up to the point of today’s reading. We might think about this as the first part of the spiritual journey. It is the journey of discovering God in the circumstances. This is what the disciples have been doing.</w:t>
      </w:r>
    </w:p>
    <w:p w14:paraId="68AD9BBD" w14:textId="673CA023" w:rsidR="004D1FED" w:rsidRPr="00EF715C" w:rsidRDefault="004D1FED" w:rsidP="00CC5894">
      <w:pPr>
        <w:pStyle w:val="NormalWeb"/>
        <w:shd w:val="clear" w:color="auto" w:fill="FFFFFF"/>
        <w:spacing w:before="0" w:beforeAutospacing="0" w:after="0" w:afterAutospacing="0"/>
        <w:textAlignment w:val="baseline"/>
        <w:rPr>
          <w:rFonts w:asciiTheme="minorHAnsi" w:hAnsiTheme="minorHAnsi" w:cs="Arial"/>
          <w:color w:val="222222"/>
        </w:rPr>
      </w:pPr>
    </w:p>
    <w:p w14:paraId="1BD84FEF" w14:textId="303D31B9" w:rsidR="004D1FED" w:rsidRDefault="004D1FED" w:rsidP="00CC5894">
      <w:pPr>
        <w:pStyle w:val="NormalWeb"/>
        <w:shd w:val="clear" w:color="auto" w:fill="FFFFFF"/>
        <w:spacing w:before="0" w:beforeAutospacing="0" w:after="0" w:afterAutospacing="0"/>
        <w:textAlignment w:val="baseline"/>
        <w:rPr>
          <w:rFonts w:asciiTheme="minorHAnsi" w:hAnsiTheme="minorHAnsi" w:cs="Arial"/>
          <w:color w:val="222222"/>
          <w:sz w:val="32"/>
          <w:szCs w:val="32"/>
        </w:rPr>
      </w:pPr>
      <w:r w:rsidRPr="004D1FED">
        <w:rPr>
          <w:rFonts w:asciiTheme="minorHAnsi" w:hAnsiTheme="minorHAnsi" w:cs="Arial"/>
          <w:color w:val="222222"/>
          <w:sz w:val="32"/>
          <w:szCs w:val="32"/>
        </w:rPr>
        <w:t xml:space="preserve">They have </w:t>
      </w:r>
      <w:r w:rsidRPr="005179E4">
        <w:rPr>
          <w:rFonts w:asciiTheme="minorHAnsi" w:hAnsiTheme="minorHAnsi" w:cs="Arial"/>
          <w:sz w:val="32"/>
          <w:szCs w:val="32"/>
        </w:rPr>
        <w:t>seen </w:t>
      </w:r>
      <w:hyperlink r:id="rId5" w:tgtFrame="_blank" w:tooltip="I have everything to do with you – A Sermon on Mark 1:21-28; Epiphany 4B" w:history="1">
        <w:r w:rsidRPr="005179E4">
          <w:rPr>
            <w:rStyle w:val="Hyperlink"/>
            <w:rFonts w:asciiTheme="minorHAnsi" w:hAnsiTheme="minorHAnsi" w:cs="Arial"/>
            <w:color w:val="auto"/>
            <w:sz w:val="32"/>
            <w:szCs w:val="32"/>
            <w:u w:val="none"/>
          </w:rPr>
          <w:t>Jesus cast our demons</w:t>
        </w:r>
      </w:hyperlink>
      <w:r w:rsidRPr="005179E4">
        <w:rPr>
          <w:rFonts w:asciiTheme="minorHAnsi" w:hAnsiTheme="minorHAnsi" w:cs="Arial"/>
          <w:sz w:val="32"/>
          <w:szCs w:val="32"/>
        </w:rPr>
        <w:t>, </w:t>
      </w:r>
      <w:hyperlink r:id="rId6" w:tgtFrame="_blank" w:tooltip="Searching for Jesus – A Sermon on Mark 1:29-39, Epiphany 5B" w:history="1">
        <w:r w:rsidRPr="005179E4">
          <w:rPr>
            <w:rStyle w:val="Hyperlink"/>
            <w:rFonts w:asciiTheme="minorHAnsi" w:hAnsiTheme="minorHAnsi" w:cs="Arial"/>
            <w:color w:val="auto"/>
            <w:sz w:val="32"/>
            <w:szCs w:val="32"/>
            <w:u w:val="none"/>
          </w:rPr>
          <w:t>heal Peter’s mother in law, and cure the sick of Capernaum</w:t>
        </w:r>
      </w:hyperlink>
      <w:r w:rsidRPr="005179E4">
        <w:rPr>
          <w:rFonts w:asciiTheme="minorHAnsi" w:hAnsiTheme="minorHAnsi" w:cs="Arial"/>
          <w:sz w:val="32"/>
          <w:szCs w:val="32"/>
        </w:rPr>
        <w:t xml:space="preserve">. He’s </w:t>
      </w:r>
      <w:r w:rsidRPr="004D1FED">
        <w:rPr>
          <w:rFonts w:asciiTheme="minorHAnsi" w:hAnsiTheme="minorHAnsi" w:cs="Arial"/>
          <w:color w:val="222222"/>
          <w:sz w:val="32"/>
          <w:szCs w:val="32"/>
        </w:rPr>
        <w:t>cleansed the leper and made a withered hand new and strong. Paralytics now walk, the blind see, and thousands are fed.</w:t>
      </w:r>
    </w:p>
    <w:p w14:paraId="4B78BD4B" w14:textId="7202B7FD" w:rsidR="004D1FED" w:rsidRPr="00EF715C" w:rsidRDefault="004D1FED" w:rsidP="00CC5894">
      <w:pPr>
        <w:pStyle w:val="NormalWeb"/>
        <w:shd w:val="clear" w:color="auto" w:fill="FFFFFF"/>
        <w:spacing w:before="0" w:beforeAutospacing="0" w:after="0" w:afterAutospacing="0"/>
        <w:textAlignment w:val="baseline"/>
        <w:rPr>
          <w:rFonts w:asciiTheme="minorHAnsi" w:hAnsiTheme="minorHAnsi" w:cs="Arial"/>
          <w:color w:val="222222"/>
        </w:rPr>
      </w:pPr>
    </w:p>
    <w:p w14:paraId="7B2F3486" w14:textId="6A8C1AD3" w:rsidR="004D1FED" w:rsidRDefault="004D1FED" w:rsidP="00CC5894">
      <w:pPr>
        <w:pStyle w:val="NormalWeb"/>
        <w:shd w:val="clear" w:color="auto" w:fill="FFFFFF"/>
        <w:spacing w:before="0" w:beforeAutospacing="0" w:after="0" w:afterAutospacing="0"/>
        <w:textAlignment w:val="baseline"/>
        <w:rPr>
          <w:rFonts w:asciiTheme="minorHAnsi" w:hAnsiTheme="minorHAnsi" w:cs="Arial"/>
          <w:color w:val="222222"/>
          <w:sz w:val="32"/>
          <w:szCs w:val="32"/>
        </w:rPr>
      </w:pPr>
      <w:r w:rsidRPr="004D1FED">
        <w:rPr>
          <w:rFonts w:asciiTheme="minorHAnsi" w:hAnsiTheme="minorHAnsi" w:cs="Arial"/>
          <w:color w:val="222222"/>
          <w:sz w:val="32"/>
          <w:szCs w:val="32"/>
        </w:rPr>
        <w:t>At some point we must, however, begin to discover the God who is beyond the circumstances. This is the God who is. This is the second part of the spiritual journey. Jesus is leading Peter, James and John, up the mountain to discover the God who is beyond circumstances. Here their pictures of life’s circumstances will become windows by which they step into a new world, a new way of seeing, a new way of hearing, and new way of being. Jesus did not suddenly light up and become something he was not. No, their eyes were healed and opened so they could see Jesus as he had always been. The voice in the cloud was not new. Their ears were opened and they heard the voice that has never ceased speaking from the beginning. Whenever our picture of life’s circumstances becomes a window into new life we stand in a transfigured moment. Circumstances haven’t changed. We have changed and that seems to change everything.</w:t>
      </w:r>
    </w:p>
    <w:p w14:paraId="5319720E" w14:textId="12396EC3" w:rsidR="004D1FED" w:rsidRDefault="004D1FED" w:rsidP="00CC5894">
      <w:pPr>
        <w:pStyle w:val="NormalWeb"/>
        <w:shd w:val="clear" w:color="auto" w:fill="FFFFFF"/>
        <w:spacing w:before="0" w:beforeAutospacing="0" w:after="0" w:afterAutospacing="0"/>
        <w:textAlignment w:val="baseline"/>
        <w:rPr>
          <w:rFonts w:asciiTheme="minorHAnsi" w:hAnsiTheme="minorHAnsi" w:cs="Arial"/>
          <w:color w:val="222222"/>
          <w:sz w:val="32"/>
          <w:szCs w:val="32"/>
        </w:rPr>
      </w:pPr>
    </w:p>
    <w:p w14:paraId="405AE2FE" w14:textId="13984E10" w:rsidR="004D1FED" w:rsidRDefault="004D1FED" w:rsidP="00CC5894">
      <w:pPr>
        <w:pStyle w:val="NormalWeb"/>
        <w:shd w:val="clear" w:color="auto" w:fill="FFFFFF"/>
        <w:spacing w:before="0" w:beforeAutospacing="0" w:after="0" w:afterAutospacing="0"/>
        <w:textAlignment w:val="baseline"/>
        <w:rPr>
          <w:rFonts w:asciiTheme="minorHAnsi" w:hAnsiTheme="minorHAnsi" w:cs="Arial"/>
          <w:color w:val="222222"/>
          <w:sz w:val="32"/>
          <w:szCs w:val="32"/>
        </w:rPr>
      </w:pPr>
      <w:r w:rsidRPr="004D1FED">
        <w:rPr>
          <w:rFonts w:asciiTheme="minorHAnsi" w:hAnsiTheme="minorHAnsi" w:cs="Arial"/>
          <w:color w:val="222222"/>
          <w:sz w:val="32"/>
          <w:szCs w:val="32"/>
        </w:rPr>
        <w:t>Those transfigured moments are all around. Every one of us could tell a story about stepping back from the picture of our life, seeing with new eyes, listening with different ears, and discovering a window that opened into another world and another way of being.</w:t>
      </w:r>
    </w:p>
    <w:p w14:paraId="54F76BEA" w14:textId="32F3E160" w:rsidR="004D1FED" w:rsidRDefault="004D1FED" w:rsidP="00CC5894">
      <w:pPr>
        <w:pStyle w:val="NormalWeb"/>
        <w:shd w:val="clear" w:color="auto" w:fill="FFFFFF"/>
        <w:spacing w:before="0" w:beforeAutospacing="0" w:after="0" w:afterAutospacing="0"/>
        <w:textAlignment w:val="baseline"/>
        <w:rPr>
          <w:rFonts w:asciiTheme="minorHAnsi" w:hAnsiTheme="minorHAnsi" w:cs="Arial"/>
          <w:color w:val="222222"/>
          <w:sz w:val="32"/>
          <w:szCs w:val="32"/>
        </w:rPr>
      </w:pPr>
    </w:p>
    <w:p w14:paraId="00E32FFF" w14:textId="77777777" w:rsidR="00F37DF8" w:rsidRDefault="00F37DF8" w:rsidP="00CC5894">
      <w:pPr>
        <w:pStyle w:val="NormalWeb"/>
        <w:shd w:val="clear" w:color="auto" w:fill="FFFFFF"/>
        <w:spacing w:before="0" w:beforeAutospacing="0" w:after="0" w:afterAutospacing="0"/>
        <w:textAlignment w:val="baseline"/>
        <w:rPr>
          <w:rFonts w:asciiTheme="minorHAnsi" w:hAnsiTheme="minorHAnsi" w:cs="Arial"/>
          <w:color w:val="222222"/>
          <w:sz w:val="32"/>
          <w:szCs w:val="32"/>
        </w:rPr>
      </w:pPr>
    </w:p>
    <w:p w14:paraId="26B4F4F2" w14:textId="77777777" w:rsidR="00F37DF8" w:rsidRDefault="00F37DF8" w:rsidP="00CC5894">
      <w:pPr>
        <w:pStyle w:val="NormalWeb"/>
        <w:shd w:val="clear" w:color="auto" w:fill="FFFFFF"/>
        <w:spacing w:before="0" w:beforeAutospacing="0" w:after="0" w:afterAutospacing="0"/>
        <w:textAlignment w:val="baseline"/>
        <w:rPr>
          <w:rFonts w:asciiTheme="minorHAnsi" w:hAnsiTheme="minorHAnsi" w:cs="Arial"/>
          <w:color w:val="222222"/>
          <w:sz w:val="32"/>
          <w:szCs w:val="32"/>
        </w:rPr>
      </w:pPr>
    </w:p>
    <w:p w14:paraId="5119F2E5" w14:textId="12076CEA" w:rsidR="004D1FED" w:rsidRDefault="004D1FED" w:rsidP="00CC5894">
      <w:pPr>
        <w:pStyle w:val="NormalWeb"/>
        <w:shd w:val="clear" w:color="auto" w:fill="FFFFFF"/>
        <w:spacing w:before="0" w:beforeAutospacing="0" w:after="0" w:afterAutospacing="0"/>
        <w:textAlignment w:val="baseline"/>
        <w:rPr>
          <w:rFonts w:asciiTheme="minorHAnsi" w:hAnsiTheme="minorHAnsi" w:cs="Arial"/>
          <w:color w:val="222222"/>
          <w:sz w:val="32"/>
          <w:szCs w:val="32"/>
        </w:rPr>
      </w:pPr>
      <w:r w:rsidRPr="004D1FED">
        <w:rPr>
          <w:rFonts w:asciiTheme="minorHAnsi" w:hAnsiTheme="minorHAnsi" w:cs="Arial"/>
          <w:color w:val="222222"/>
          <w:sz w:val="32"/>
          <w:szCs w:val="32"/>
        </w:rPr>
        <w:lastRenderedPageBreak/>
        <w:t xml:space="preserve">Maybe it was the day you revealed to another person the secret you had carried for years. In telling the secret the picture of your life as one of guilt and shame became an open window through which you stepped. The darkness gave way to light, the chains fell off, and forgiveness overcame sin. Think about the day you held your child for the very first time. Yes, it was a picture of a newborn but it was also a window through which you stepped and were forever changed. You experienced a new vocation as a parent. You became a part of the mystery of creation. </w:t>
      </w:r>
    </w:p>
    <w:p w14:paraId="4284E768" w14:textId="7FAE4E41" w:rsidR="004D1FED" w:rsidRDefault="004D1FED" w:rsidP="00CC5894">
      <w:pPr>
        <w:pStyle w:val="NormalWeb"/>
        <w:shd w:val="clear" w:color="auto" w:fill="FFFFFF"/>
        <w:spacing w:before="0" w:beforeAutospacing="0" w:after="0" w:afterAutospacing="0"/>
        <w:textAlignment w:val="baseline"/>
        <w:rPr>
          <w:rFonts w:asciiTheme="minorHAnsi" w:hAnsiTheme="minorHAnsi" w:cs="Arial"/>
          <w:color w:val="222222"/>
          <w:sz w:val="32"/>
          <w:szCs w:val="32"/>
        </w:rPr>
      </w:pPr>
    </w:p>
    <w:p w14:paraId="6964D8D5" w14:textId="08326265" w:rsidR="004D1FED" w:rsidRDefault="004D1FED" w:rsidP="00CC5894">
      <w:pPr>
        <w:pStyle w:val="NormalWeb"/>
        <w:shd w:val="clear" w:color="auto" w:fill="FFFFFF"/>
        <w:spacing w:before="0" w:beforeAutospacing="0" w:after="0" w:afterAutospacing="0"/>
        <w:textAlignment w:val="baseline"/>
        <w:rPr>
          <w:rFonts w:asciiTheme="minorHAnsi" w:hAnsiTheme="minorHAnsi" w:cs="Arial"/>
          <w:color w:val="222222"/>
          <w:sz w:val="32"/>
          <w:szCs w:val="32"/>
        </w:rPr>
      </w:pPr>
      <w:r w:rsidRPr="004D1FED">
        <w:rPr>
          <w:rFonts w:asciiTheme="minorHAnsi" w:hAnsiTheme="minorHAnsi" w:cs="Arial"/>
          <w:color w:val="222222"/>
          <w:sz w:val="32"/>
          <w:szCs w:val="32"/>
        </w:rPr>
        <w:t>We often want to go back to those transfigured moments. We are tempted to build dwellings places for those moments. Booths, dwelling places, will only keep us in the past. To the extent we cling to the past</w:t>
      </w:r>
      <w:r w:rsidR="004955A9">
        <w:rPr>
          <w:rFonts w:asciiTheme="minorHAnsi" w:hAnsiTheme="minorHAnsi" w:cs="Arial"/>
          <w:color w:val="222222"/>
          <w:sz w:val="32"/>
          <w:szCs w:val="32"/>
        </w:rPr>
        <w:t>,</w:t>
      </w:r>
      <w:r w:rsidRPr="004D1FED">
        <w:rPr>
          <w:rFonts w:asciiTheme="minorHAnsi" w:hAnsiTheme="minorHAnsi" w:cs="Arial"/>
          <w:color w:val="222222"/>
          <w:sz w:val="32"/>
          <w:szCs w:val="32"/>
        </w:rPr>
        <w:t xml:space="preserve"> we close ourselves to the future God offers. So</w:t>
      </w:r>
      <w:r w:rsidR="004955A9">
        <w:rPr>
          <w:rFonts w:asciiTheme="minorHAnsi" w:hAnsiTheme="minorHAnsi" w:cs="Arial"/>
          <w:color w:val="222222"/>
          <w:sz w:val="32"/>
          <w:szCs w:val="32"/>
        </w:rPr>
        <w:t>,</w:t>
      </w:r>
      <w:r w:rsidRPr="004D1FED">
        <w:rPr>
          <w:rFonts w:asciiTheme="minorHAnsi" w:hAnsiTheme="minorHAnsi" w:cs="Arial"/>
          <w:color w:val="222222"/>
          <w:sz w:val="32"/>
          <w:szCs w:val="32"/>
        </w:rPr>
        <w:t xml:space="preserve"> Jesus, Peter, James, and John came back down the mountain. They could not stay there but neither did they leave the mountain. They took it with them. It is what would carry them through the passion and crucifixion to the resurrection.</w:t>
      </w:r>
    </w:p>
    <w:p w14:paraId="133E08E4" w14:textId="4DE7C63A" w:rsidR="004D1FED" w:rsidRDefault="004D1FED" w:rsidP="00CC5894">
      <w:pPr>
        <w:pStyle w:val="NormalWeb"/>
        <w:shd w:val="clear" w:color="auto" w:fill="FFFFFF"/>
        <w:spacing w:before="0" w:beforeAutospacing="0" w:after="0" w:afterAutospacing="0"/>
        <w:textAlignment w:val="baseline"/>
        <w:rPr>
          <w:rFonts w:asciiTheme="minorHAnsi" w:hAnsiTheme="minorHAnsi" w:cs="Arial"/>
          <w:color w:val="222222"/>
          <w:sz w:val="32"/>
          <w:szCs w:val="32"/>
        </w:rPr>
      </w:pPr>
    </w:p>
    <w:p w14:paraId="109F1824" w14:textId="6A2048B7" w:rsidR="00285D57" w:rsidRPr="004D1FED" w:rsidRDefault="004D1FED" w:rsidP="00CC5894">
      <w:pPr>
        <w:pStyle w:val="NormalWeb"/>
        <w:shd w:val="clear" w:color="auto" w:fill="FFFFFF"/>
        <w:spacing w:before="0" w:beforeAutospacing="0" w:after="0" w:afterAutospacing="0"/>
        <w:textAlignment w:val="baseline"/>
        <w:rPr>
          <w:rFonts w:asciiTheme="minorHAnsi" w:hAnsiTheme="minorHAnsi" w:cs="Arial"/>
          <w:color w:val="222222"/>
          <w:sz w:val="32"/>
          <w:szCs w:val="32"/>
        </w:rPr>
      </w:pPr>
      <w:r w:rsidRPr="004D1FED">
        <w:rPr>
          <w:rFonts w:asciiTheme="minorHAnsi" w:hAnsiTheme="minorHAnsi" w:cs="Arial"/>
          <w:color w:val="222222"/>
          <w:sz w:val="32"/>
          <w:szCs w:val="32"/>
        </w:rPr>
        <w:t>Transfigured moments change us, sustain us, prepare us, encourage us, and guide us into the future regardless of the circumstances we face. They show us who we are. We are the transfigured people of God. Open your eyes and see a transfigured world. Open your ears and hear the transfiguring voice. Open your heart and become a transfigured life.</w:t>
      </w:r>
      <w:r>
        <w:rPr>
          <w:rFonts w:asciiTheme="minorHAnsi" w:hAnsiTheme="minorHAnsi" w:cs="Arial"/>
          <w:color w:val="222222"/>
          <w:sz w:val="32"/>
          <w:szCs w:val="32"/>
        </w:rPr>
        <w:t xml:space="preserve"> Amen.</w:t>
      </w:r>
    </w:p>
    <w:sectPr w:rsidR="00285D57" w:rsidRPr="004D1FED" w:rsidSect="000E281E">
      <w:pgSz w:w="12240" w:h="15840"/>
      <w:pgMar w:top="567" w:right="47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altName w:val="Times"/>
    <w:panose1 w:val="0000050000000002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A6631"/>
    <w:multiLevelType w:val="multilevel"/>
    <w:tmpl w:val="46EA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5539E3"/>
    <w:multiLevelType w:val="multilevel"/>
    <w:tmpl w:val="D36E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9D60BB"/>
    <w:multiLevelType w:val="multilevel"/>
    <w:tmpl w:val="5ADC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C3328E"/>
    <w:multiLevelType w:val="multilevel"/>
    <w:tmpl w:val="3848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D1"/>
    <w:rsid w:val="00084711"/>
    <w:rsid w:val="000C5AA3"/>
    <w:rsid w:val="000E281E"/>
    <w:rsid w:val="0016226B"/>
    <w:rsid w:val="0019537D"/>
    <w:rsid w:val="001A78C4"/>
    <w:rsid w:val="001B370D"/>
    <w:rsid w:val="001D0A5E"/>
    <w:rsid w:val="001D4998"/>
    <w:rsid w:val="00266793"/>
    <w:rsid w:val="00284E6F"/>
    <w:rsid w:val="00285D57"/>
    <w:rsid w:val="002E3D83"/>
    <w:rsid w:val="003458C7"/>
    <w:rsid w:val="003610A7"/>
    <w:rsid w:val="00440C79"/>
    <w:rsid w:val="004647F6"/>
    <w:rsid w:val="00494DB9"/>
    <w:rsid w:val="004955A9"/>
    <w:rsid w:val="004D1FED"/>
    <w:rsid w:val="005179E4"/>
    <w:rsid w:val="00546B11"/>
    <w:rsid w:val="00623710"/>
    <w:rsid w:val="0064561F"/>
    <w:rsid w:val="00662737"/>
    <w:rsid w:val="006871E5"/>
    <w:rsid w:val="007F1DF6"/>
    <w:rsid w:val="007F3F0B"/>
    <w:rsid w:val="00814938"/>
    <w:rsid w:val="0085497D"/>
    <w:rsid w:val="008A3BED"/>
    <w:rsid w:val="009713C1"/>
    <w:rsid w:val="00A97868"/>
    <w:rsid w:val="00AC5E68"/>
    <w:rsid w:val="00AD31D1"/>
    <w:rsid w:val="00AF04BA"/>
    <w:rsid w:val="00B41609"/>
    <w:rsid w:val="00B55C0D"/>
    <w:rsid w:val="00BB112E"/>
    <w:rsid w:val="00C043D5"/>
    <w:rsid w:val="00C14B28"/>
    <w:rsid w:val="00C16E1E"/>
    <w:rsid w:val="00C3179A"/>
    <w:rsid w:val="00C67494"/>
    <w:rsid w:val="00CC5894"/>
    <w:rsid w:val="00CE33E4"/>
    <w:rsid w:val="00D3321E"/>
    <w:rsid w:val="00D40F8F"/>
    <w:rsid w:val="00D461CA"/>
    <w:rsid w:val="00D52B6A"/>
    <w:rsid w:val="00D827B8"/>
    <w:rsid w:val="00DD395B"/>
    <w:rsid w:val="00E313AF"/>
    <w:rsid w:val="00E45E05"/>
    <w:rsid w:val="00E73502"/>
    <w:rsid w:val="00EE6DAF"/>
    <w:rsid w:val="00EF715C"/>
    <w:rsid w:val="00F37DF8"/>
    <w:rsid w:val="00F86EAD"/>
    <w:rsid w:val="00FE44CA"/>
    <w:rsid w:val="00FF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E34CF"/>
  <w14:defaultImageDpi w14:val="300"/>
  <w15:docId w15:val="{5272E15F-670C-C14B-982F-BFB2398C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78C4"/>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1D1"/>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AD31D1"/>
    <w:rPr>
      <w:color w:val="0000FF"/>
      <w:u w:val="single"/>
    </w:rPr>
  </w:style>
  <w:style w:type="character" w:customStyle="1" w:styleId="apple-style-span">
    <w:name w:val="apple-style-span"/>
    <w:basedOn w:val="DefaultParagraphFont"/>
    <w:rsid w:val="00AD31D1"/>
  </w:style>
  <w:style w:type="paragraph" w:customStyle="1" w:styleId="wikifirstparagraph">
    <w:name w:val="wikifirstparagraph"/>
    <w:basedOn w:val="Normal"/>
    <w:rsid w:val="00AD31D1"/>
    <w:pPr>
      <w:spacing w:before="100" w:beforeAutospacing="1" w:after="100" w:afterAutospacing="1"/>
    </w:pPr>
    <w:rPr>
      <w:rFonts w:ascii="Times New Roman" w:eastAsia="Times New Roman" w:hAnsi="Times New Roman" w:cs="Times New Roman"/>
      <w:lang w:val="en-CA" w:eastAsia="en-CA"/>
    </w:rPr>
  </w:style>
  <w:style w:type="paragraph" w:styleId="BalloonText">
    <w:name w:val="Balloon Text"/>
    <w:basedOn w:val="Normal"/>
    <w:link w:val="BalloonTextChar"/>
    <w:uiPriority w:val="99"/>
    <w:semiHidden/>
    <w:unhideWhenUsed/>
    <w:rsid w:val="00CE3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E4"/>
    <w:rPr>
      <w:rFonts w:ascii="Segoe UI" w:hAnsi="Segoe UI" w:cs="Segoe UI"/>
      <w:sz w:val="18"/>
      <w:szCs w:val="18"/>
    </w:rPr>
  </w:style>
  <w:style w:type="character" w:customStyle="1" w:styleId="Heading3Char">
    <w:name w:val="Heading 3 Char"/>
    <w:basedOn w:val="DefaultParagraphFont"/>
    <w:link w:val="Heading3"/>
    <w:uiPriority w:val="9"/>
    <w:rsid w:val="001A78C4"/>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B41609"/>
    <w:rPr>
      <w:i/>
      <w:iCs/>
    </w:rPr>
  </w:style>
  <w:style w:type="character" w:styleId="Strong">
    <w:name w:val="Strong"/>
    <w:basedOn w:val="DefaultParagraphFont"/>
    <w:uiPriority w:val="22"/>
    <w:qFormat/>
    <w:rsid w:val="00284E6F"/>
    <w:rPr>
      <w:b/>
      <w:bCs/>
    </w:rPr>
  </w:style>
  <w:style w:type="paragraph" w:customStyle="1" w:styleId="wp-caption-text">
    <w:name w:val="wp-caption-text"/>
    <w:basedOn w:val="Normal"/>
    <w:rsid w:val="00284E6F"/>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63613">
      <w:bodyDiv w:val="1"/>
      <w:marLeft w:val="0"/>
      <w:marRight w:val="0"/>
      <w:marTop w:val="0"/>
      <w:marBottom w:val="0"/>
      <w:divBdr>
        <w:top w:val="none" w:sz="0" w:space="0" w:color="auto"/>
        <w:left w:val="none" w:sz="0" w:space="0" w:color="auto"/>
        <w:bottom w:val="none" w:sz="0" w:space="0" w:color="auto"/>
        <w:right w:val="none" w:sz="0" w:space="0" w:color="auto"/>
      </w:divBdr>
    </w:div>
    <w:div w:id="241566899">
      <w:bodyDiv w:val="1"/>
      <w:marLeft w:val="0"/>
      <w:marRight w:val="0"/>
      <w:marTop w:val="0"/>
      <w:marBottom w:val="0"/>
      <w:divBdr>
        <w:top w:val="none" w:sz="0" w:space="0" w:color="auto"/>
        <w:left w:val="none" w:sz="0" w:space="0" w:color="auto"/>
        <w:bottom w:val="none" w:sz="0" w:space="0" w:color="auto"/>
        <w:right w:val="none" w:sz="0" w:space="0" w:color="auto"/>
      </w:divBdr>
    </w:div>
    <w:div w:id="373118971">
      <w:bodyDiv w:val="1"/>
      <w:marLeft w:val="0"/>
      <w:marRight w:val="0"/>
      <w:marTop w:val="0"/>
      <w:marBottom w:val="0"/>
      <w:divBdr>
        <w:top w:val="none" w:sz="0" w:space="0" w:color="auto"/>
        <w:left w:val="none" w:sz="0" w:space="0" w:color="auto"/>
        <w:bottom w:val="none" w:sz="0" w:space="0" w:color="auto"/>
        <w:right w:val="none" w:sz="0" w:space="0" w:color="auto"/>
      </w:divBdr>
    </w:div>
    <w:div w:id="587616773">
      <w:bodyDiv w:val="1"/>
      <w:marLeft w:val="0"/>
      <w:marRight w:val="0"/>
      <w:marTop w:val="0"/>
      <w:marBottom w:val="0"/>
      <w:divBdr>
        <w:top w:val="none" w:sz="0" w:space="0" w:color="auto"/>
        <w:left w:val="none" w:sz="0" w:space="0" w:color="auto"/>
        <w:bottom w:val="none" w:sz="0" w:space="0" w:color="auto"/>
        <w:right w:val="none" w:sz="0" w:space="0" w:color="auto"/>
      </w:divBdr>
    </w:div>
    <w:div w:id="1011949983">
      <w:bodyDiv w:val="1"/>
      <w:marLeft w:val="0"/>
      <w:marRight w:val="0"/>
      <w:marTop w:val="0"/>
      <w:marBottom w:val="0"/>
      <w:divBdr>
        <w:top w:val="none" w:sz="0" w:space="0" w:color="auto"/>
        <w:left w:val="none" w:sz="0" w:space="0" w:color="auto"/>
        <w:bottom w:val="none" w:sz="0" w:space="0" w:color="auto"/>
        <w:right w:val="none" w:sz="0" w:space="0" w:color="auto"/>
      </w:divBdr>
    </w:div>
    <w:div w:id="1016879994">
      <w:bodyDiv w:val="1"/>
      <w:marLeft w:val="0"/>
      <w:marRight w:val="0"/>
      <w:marTop w:val="0"/>
      <w:marBottom w:val="0"/>
      <w:divBdr>
        <w:top w:val="none" w:sz="0" w:space="0" w:color="auto"/>
        <w:left w:val="none" w:sz="0" w:space="0" w:color="auto"/>
        <w:bottom w:val="none" w:sz="0" w:space="0" w:color="auto"/>
        <w:right w:val="none" w:sz="0" w:space="0" w:color="auto"/>
      </w:divBdr>
      <w:divsChild>
        <w:div w:id="843326232">
          <w:marLeft w:val="150"/>
          <w:marRight w:val="0"/>
          <w:marTop w:val="0"/>
          <w:marBottom w:val="0"/>
          <w:divBdr>
            <w:top w:val="single" w:sz="6" w:space="4" w:color="CCCCCC"/>
            <w:left w:val="single" w:sz="6" w:space="1" w:color="CCCCCC"/>
            <w:bottom w:val="single" w:sz="6" w:space="0" w:color="CCCCCC"/>
            <w:right w:val="single" w:sz="6" w:space="0" w:color="CCCCCC"/>
          </w:divBdr>
        </w:div>
        <w:div w:id="1379352181">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 w:id="526918416">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sChild>
    </w:div>
    <w:div w:id="1085538757">
      <w:bodyDiv w:val="1"/>
      <w:marLeft w:val="0"/>
      <w:marRight w:val="0"/>
      <w:marTop w:val="0"/>
      <w:marBottom w:val="0"/>
      <w:divBdr>
        <w:top w:val="none" w:sz="0" w:space="0" w:color="auto"/>
        <w:left w:val="none" w:sz="0" w:space="0" w:color="auto"/>
        <w:bottom w:val="none" w:sz="0" w:space="0" w:color="auto"/>
        <w:right w:val="none" w:sz="0" w:space="0" w:color="auto"/>
      </w:divBdr>
    </w:div>
    <w:div w:id="1439642066">
      <w:bodyDiv w:val="1"/>
      <w:marLeft w:val="0"/>
      <w:marRight w:val="0"/>
      <w:marTop w:val="0"/>
      <w:marBottom w:val="0"/>
      <w:divBdr>
        <w:top w:val="none" w:sz="0" w:space="0" w:color="auto"/>
        <w:left w:val="none" w:sz="0" w:space="0" w:color="auto"/>
        <w:bottom w:val="none" w:sz="0" w:space="0" w:color="auto"/>
        <w:right w:val="none" w:sz="0" w:space="0" w:color="auto"/>
      </w:divBdr>
    </w:div>
    <w:div w:id="1537233010">
      <w:bodyDiv w:val="1"/>
      <w:marLeft w:val="0"/>
      <w:marRight w:val="0"/>
      <w:marTop w:val="0"/>
      <w:marBottom w:val="0"/>
      <w:divBdr>
        <w:top w:val="none" w:sz="0" w:space="0" w:color="auto"/>
        <w:left w:val="none" w:sz="0" w:space="0" w:color="auto"/>
        <w:bottom w:val="none" w:sz="0" w:space="0" w:color="auto"/>
        <w:right w:val="none" w:sz="0" w:space="0" w:color="auto"/>
      </w:divBdr>
    </w:div>
    <w:div w:id="1622956327">
      <w:bodyDiv w:val="1"/>
      <w:marLeft w:val="0"/>
      <w:marRight w:val="0"/>
      <w:marTop w:val="0"/>
      <w:marBottom w:val="0"/>
      <w:divBdr>
        <w:top w:val="none" w:sz="0" w:space="0" w:color="auto"/>
        <w:left w:val="none" w:sz="0" w:space="0" w:color="auto"/>
        <w:bottom w:val="none" w:sz="0" w:space="0" w:color="auto"/>
        <w:right w:val="none" w:sz="0" w:space="0" w:color="auto"/>
      </w:divBdr>
    </w:div>
    <w:div w:id="1660575503">
      <w:bodyDiv w:val="1"/>
      <w:marLeft w:val="0"/>
      <w:marRight w:val="0"/>
      <w:marTop w:val="0"/>
      <w:marBottom w:val="0"/>
      <w:divBdr>
        <w:top w:val="none" w:sz="0" w:space="0" w:color="auto"/>
        <w:left w:val="none" w:sz="0" w:space="0" w:color="auto"/>
        <w:bottom w:val="none" w:sz="0" w:space="0" w:color="auto"/>
        <w:right w:val="none" w:sz="0" w:space="0" w:color="auto"/>
      </w:divBdr>
    </w:div>
    <w:div w:id="2069106653">
      <w:bodyDiv w:val="1"/>
      <w:marLeft w:val="0"/>
      <w:marRight w:val="0"/>
      <w:marTop w:val="0"/>
      <w:marBottom w:val="0"/>
      <w:divBdr>
        <w:top w:val="none" w:sz="0" w:space="0" w:color="auto"/>
        <w:left w:val="none" w:sz="0" w:space="0" w:color="auto"/>
        <w:bottom w:val="none" w:sz="0" w:space="0" w:color="auto"/>
        <w:right w:val="none" w:sz="0" w:space="0" w:color="auto"/>
      </w:divBdr>
      <w:divsChild>
        <w:div w:id="194539608">
          <w:marLeft w:val="0"/>
          <w:marRight w:val="0"/>
          <w:marTop w:val="0"/>
          <w:marBottom w:val="0"/>
          <w:divBdr>
            <w:top w:val="none" w:sz="0" w:space="0" w:color="auto"/>
            <w:left w:val="none" w:sz="0" w:space="0" w:color="auto"/>
            <w:bottom w:val="none" w:sz="0" w:space="0" w:color="auto"/>
            <w:right w:val="none" w:sz="0" w:space="0" w:color="auto"/>
          </w:divBdr>
          <w:divsChild>
            <w:div w:id="1024332371">
              <w:marLeft w:val="0"/>
              <w:marRight w:val="0"/>
              <w:marTop w:val="0"/>
              <w:marBottom w:val="0"/>
              <w:divBdr>
                <w:top w:val="none" w:sz="0" w:space="0" w:color="auto"/>
                <w:left w:val="none" w:sz="0" w:space="0" w:color="auto"/>
                <w:bottom w:val="none" w:sz="0" w:space="0" w:color="auto"/>
                <w:right w:val="none" w:sz="0" w:space="0" w:color="auto"/>
              </w:divBdr>
              <w:divsChild>
                <w:div w:id="16416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ruptingthesilence.com/2012/02/05/searching-for-jesus-a-sermon-on-mark-129-39-epiphany-5b/" TargetMode="External"/><Relationship Id="rId5" Type="http://schemas.openxmlformats.org/officeDocument/2006/relationships/hyperlink" Target="https://interruptingthesilence.com/2012/01/29/i-have-everything-to-do-with-you-a-sermon-on-mark-121-28-epiphany-4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Tas Pats</cp:lastModifiedBy>
  <cp:revision>2</cp:revision>
  <cp:lastPrinted>2017-12-03T03:30:00Z</cp:lastPrinted>
  <dcterms:created xsi:type="dcterms:W3CDTF">2021-02-10T05:56:00Z</dcterms:created>
  <dcterms:modified xsi:type="dcterms:W3CDTF">2021-02-10T05:56:00Z</dcterms:modified>
</cp:coreProperties>
</file>